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16"/>
          <w:szCs w:val="16"/>
        </w:rPr>
      </w:pPr>
      <w:r>
        <w:rPr>
          <w:rFonts w:ascii="Arial Black" w:hAnsi="Arial Black"/>
          <w:b/>
          <w:bCs/>
          <w:color w:val="2A6099"/>
          <w:sz w:val="16"/>
          <w:szCs w:val="16"/>
        </w:rPr>
        <w:t xml:space="preserve">     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rFonts w:ascii="Arial Black" w:hAnsi="Arial Black"/>
          <w:b/>
          <w:bCs/>
          <w:color w:val="2A6099"/>
          <w:sz w:val="16"/>
          <w:szCs w:val="16"/>
        </w:rPr>
        <w:t xml:space="preserve">                              </w:t>
      </w:r>
      <w:r>
        <w:rPr>
          <w:rFonts w:ascii="Arial Black" w:hAnsi="Arial Black"/>
          <w:b/>
          <w:bCs/>
          <w:color w:val="2A6099"/>
          <w:sz w:val="18"/>
          <w:szCs w:val="18"/>
        </w:rPr>
        <w:t>L’ASSOCIATION DES AMIS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Arial Black" w:hAnsi="Arial Black"/>
          <w:b/>
          <w:bCs/>
          <w:color w:val="2A6099"/>
          <w:sz w:val="18"/>
          <w:szCs w:val="18"/>
        </w:rPr>
        <w:t xml:space="preserve">                             </w:t>
      </w:r>
      <w:r>
        <w:rPr>
          <w:rFonts w:ascii="Arial Black" w:hAnsi="Arial Black"/>
          <w:b/>
          <w:bCs/>
          <w:color w:val="2A6099"/>
          <w:sz w:val="18"/>
          <w:szCs w:val="18"/>
        </w:rPr>
        <w:t>DU MUSEE LUCIEN ROY</w:t>
      </w:r>
    </w:p>
    <w:p>
      <w:pPr>
        <w:pStyle w:val="Normal"/>
        <w:bidi w:val="0"/>
        <w:jc w:val="left"/>
        <w:rPr>
          <w:sz w:val="18"/>
          <w:szCs w:val="1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-635</wp:posOffset>
            </wp:positionH>
            <wp:positionV relativeFrom="margin">
              <wp:align>top</wp:align>
            </wp:positionV>
            <wp:extent cx="690245" cy="1303020"/>
            <wp:effectExtent l="0" t="0" r="0" b="0"/>
            <wp:wrapSquare wrapText="bothSides"/>
            <wp:docPr id="1" name="Image 7" descr="C:\Users\arobas\AppData\Local\Temp\LOGO 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7" descr="C:\Users\arobas\AppData\Local\Temp\LOGO 5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bCs/>
          <w:color w:val="2A6099"/>
          <w:sz w:val="18"/>
          <w:szCs w:val="18"/>
        </w:rPr>
        <w:t xml:space="preserve">                                        </w:t>
      </w:r>
      <w:r>
        <w:rPr>
          <w:rFonts w:ascii="Arial Black" w:hAnsi="Arial Black"/>
          <w:b/>
          <w:bCs/>
          <w:color w:val="2A6099"/>
          <w:sz w:val="18"/>
          <w:szCs w:val="18"/>
        </w:rPr>
        <w:t>organise sa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Arial Black" w:hAnsi="Arial Black"/>
          <w:b/>
          <w:bCs/>
          <w:color w:val="813709"/>
          <w:sz w:val="18"/>
          <w:szCs w:val="18"/>
        </w:rPr>
        <w:t xml:space="preserve">                        </w:t>
      </w:r>
      <w:r>
        <w:rPr>
          <w:rFonts w:ascii="Arial Black" w:hAnsi="Arial Black"/>
          <w:b/>
          <w:bCs/>
          <w:color w:val="813709"/>
          <w:sz w:val="20"/>
          <w:szCs w:val="20"/>
        </w:rPr>
        <w:t xml:space="preserve">   </w:t>
      </w:r>
      <w:r>
        <w:rPr>
          <w:rFonts w:ascii="Arial Black" w:hAnsi="Arial Black"/>
          <w:b/>
          <w:bCs/>
          <w:color w:val="813709"/>
          <w:sz w:val="20"/>
          <w:szCs w:val="20"/>
        </w:rPr>
        <w:t>CHOUCROUTE ANNUELLE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Arial Black" w:hAnsi="Arial Black"/>
          <w:b/>
          <w:bCs/>
          <w:color w:val="2A6099"/>
          <w:sz w:val="18"/>
          <w:szCs w:val="18"/>
        </w:rPr>
        <w:t xml:space="preserve">                              </w:t>
      </w:r>
      <w:r>
        <w:rPr>
          <w:rFonts w:ascii="Arial Black" w:hAnsi="Arial Black"/>
          <w:b/>
          <w:bCs/>
          <w:color w:val="2A6099"/>
          <w:sz w:val="18"/>
          <w:szCs w:val="18"/>
        </w:rPr>
        <w:t xml:space="preserve">Le dimanche </w:t>
      </w:r>
      <w:r>
        <w:rPr>
          <w:rFonts w:eastAsia="NSimSun" w:cs="Lucida Sans" w:ascii="Arial Black" w:hAnsi="Arial Black"/>
          <w:b/>
          <w:bCs/>
          <w:color w:val="2A6099"/>
          <w:kern w:val="2"/>
          <w:sz w:val="18"/>
          <w:szCs w:val="18"/>
          <w:lang w:val="fr-FR" w:eastAsia="zh-CN" w:bidi="hi-IN"/>
        </w:rPr>
        <w:t>09</w:t>
      </w:r>
      <w:r>
        <w:rPr>
          <w:rFonts w:ascii="Arial Black" w:hAnsi="Arial Black"/>
          <w:b/>
          <w:bCs/>
          <w:color w:val="2A6099"/>
          <w:sz w:val="18"/>
          <w:szCs w:val="18"/>
        </w:rPr>
        <w:t xml:space="preserve"> mars 202</w:t>
      </w:r>
      <w:r>
        <w:rPr>
          <w:rFonts w:eastAsia="NSimSun" w:cs="Lucida Sans" w:ascii="Arial Black" w:hAnsi="Arial Black"/>
          <w:b/>
          <w:bCs/>
          <w:color w:val="2A6099"/>
          <w:kern w:val="2"/>
          <w:sz w:val="18"/>
          <w:szCs w:val="18"/>
          <w:lang w:val="fr-FR" w:eastAsia="zh-CN" w:bidi="hi-IN"/>
        </w:rPr>
        <w:t>5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Arial Black" w:hAnsi="Arial Black"/>
          <w:b/>
          <w:bCs/>
          <w:color w:val="2A6099"/>
          <w:sz w:val="18"/>
          <w:szCs w:val="18"/>
        </w:rPr>
        <w:t xml:space="preserve">                              </w:t>
      </w:r>
      <w:r>
        <w:rPr>
          <w:rFonts w:ascii="Arial Black" w:hAnsi="Arial Black"/>
          <w:b/>
          <w:bCs/>
          <w:color w:val="2A6099"/>
          <w:sz w:val="18"/>
          <w:szCs w:val="18"/>
        </w:rPr>
        <w:t>Salle polyvalente de Beure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Arial Black" w:hAnsi="Arial Black"/>
          <w:color w:val="2A6099"/>
          <w:sz w:val="18"/>
          <w:szCs w:val="18"/>
        </w:rPr>
        <w:t xml:space="preserve">                                      </w:t>
      </w:r>
      <w:r>
        <w:rPr>
          <w:rFonts w:ascii="Arial Black" w:hAnsi="Arial Black"/>
          <w:color w:val="2A6099"/>
          <w:sz w:val="18"/>
          <w:szCs w:val="18"/>
        </w:rPr>
        <w:t>de 12h00 à 18h00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rFonts w:ascii="Lucida Sans" w:hAnsi="Lucida Sans"/>
          <w:b/>
          <w:b/>
          <w:bCs/>
          <w:u w:val="single"/>
        </w:rPr>
      </w:pPr>
      <w:r>
        <w:rPr>
          <w:rFonts w:ascii="Lucida Sans" w:hAnsi="Lucida Sans"/>
          <w:b/>
          <w:bCs/>
          <w:u w:val="single"/>
        </w:rPr>
      </w:r>
    </w:p>
    <w:p>
      <w:pPr>
        <w:pStyle w:val="Normal"/>
        <w:bidi w:val="0"/>
        <w:jc w:val="left"/>
        <w:rPr>
          <w:rFonts w:ascii="Lucida Sans" w:hAnsi="Lucida Sans"/>
          <w:b/>
          <w:b/>
          <w:bCs/>
          <w:u w:val="single"/>
        </w:rPr>
      </w:pPr>
      <w:r>
        <w:rPr>
          <w:rFonts w:ascii="Lucida Sans" w:hAnsi="Lucida Sans"/>
          <w:b/>
          <w:bCs/>
          <w:u w:val="single"/>
        </w:rPr>
      </w:r>
    </w:p>
    <w:p>
      <w:pPr>
        <w:pStyle w:val="Normal"/>
        <w:bidi w:val="0"/>
        <w:jc w:val="left"/>
        <w:rPr>
          <w:rFonts w:ascii="Lucida Sans" w:hAnsi="Lucida Sans"/>
          <w:b/>
          <w:b/>
          <w:bCs/>
          <w:u w:val="single"/>
        </w:rPr>
      </w:pPr>
      <w:r>
        <w:rPr>
          <w:rFonts w:ascii="Lucida Sans" w:hAnsi="Lucida Sans"/>
          <w:b/>
          <w:bCs/>
          <w:u w:val="single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2755900</wp:posOffset>
            </wp:positionH>
            <wp:positionV relativeFrom="paragraph">
              <wp:posOffset>104775</wp:posOffset>
            </wp:positionV>
            <wp:extent cx="1575435" cy="1739265"/>
            <wp:effectExtent l="0" t="0" r="0" b="0"/>
            <wp:wrapSquare wrapText="largest"/>
            <wp:docPr id="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1996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Lucida Sans" w:hAnsi="Lucida Sans"/>
          <w:b/>
          <w:bCs/>
          <w:sz w:val="18"/>
          <w:szCs w:val="18"/>
          <w:u w:val="single"/>
        </w:rPr>
        <w:t>MENU à 30</w:t>
      </w:r>
      <w:r>
        <w:rPr>
          <w:rFonts w:eastAsia="Liberation Serif" w:cs="Liberation Serif" w:ascii="Lucida Sans" w:hAnsi="Lucida Sans"/>
          <w:b/>
          <w:bCs/>
          <w:sz w:val="18"/>
          <w:szCs w:val="18"/>
          <w:u w:val="single"/>
        </w:rPr>
        <w:t>€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>Kir royal et canapés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 xml:space="preserve">choucroute garnie,                                       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>Fromage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>Vacherin, café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>1 bouteille d’Alsace pour 4</w:t>
      </w:r>
    </w:p>
    <w:p>
      <w:pPr>
        <w:pStyle w:val="Normal"/>
        <w:bidi w:val="0"/>
        <w:jc w:val="left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</w:r>
    </w:p>
    <w:p>
      <w:pPr>
        <w:pStyle w:val="Normal"/>
        <w:bidi w:val="0"/>
        <w:jc w:val="left"/>
        <w:rPr>
          <w:b/>
          <w:b/>
          <w:bCs/>
          <w:sz w:val="18"/>
          <w:szCs w:val="18"/>
        </w:rPr>
      </w:pPr>
      <w:r>
        <w:rPr>
          <w:rFonts w:eastAsia="Liberation Serif" w:cs="Liberation Serif" w:ascii="Lucida Sans" w:hAnsi="Lucida Sans"/>
          <w:b/>
          <w:bCs/>
          <w:sz w:val="18"/>
          <w:szCs w:val="18"/>
          <w:u w:val="single"/>
        </w:rPr>
        <w:t>BUVETTE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>Vins d’Alsace, bière pression, sodas</w:t>
      </w:r>
    </w:p>
    <w:p>
      <w:pPr>
        <w:pStyle w:val="Normal"/>
        <w:bidi w:val="0"/>
        <w:jc w:val="left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</w:r>
    </w:p>
    <w:p>
      <w:pPr>
        <w:pStyle w:val="Normal"/>
        <w:bidi w:val="0"/>
        <w:jc w:val="left"/>
        <w:rPr>
          <w:b/>
          <w:b/>
          <w:bCs/>
          <w:sz w:val="18"/>
          <w:szCs w:val="18"/>
        </w:rPr>
      </w:pPr>
      <w:r>
        <w:rPr>
          <w:rFonts w:eastAsia="Liberation Serif" w:cs="Liberation Serif" w:ascii="Lucida Sans" w:hAnsi="Lucida Sans"/>
          <w:b/>
          <w:bCs/>
          <w:sz w:val="18"/>
          <w:szCs w:val="18"/>
          <w:u w:val="single"/>
        </w:rPr>
        <w:t>ENVELOPPES SURPRISES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ascii="Lucida Sans" w:hAnsi="Lucida Sans"/>
          <w:sz w:val="18"/>
          <w:szCs w:val="18"/>
        </w:rPr>
        <w:t>Toutes gagnantes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b/>
          <w:bCs/>
          <w:sz w:val="18"/>
          <w:szCs w:val="18"/>
          <w:u w:val="single"/>
        </w:rPr>
        <w:t>ANIMATION</w:t>
      </w:r>
    </w:p>
    <w:p>
      <w:pPr>
        <w:pStyle w:val="Normal"/>
        <w:bidi w:val="0"/>
        <w:jc w:val="left"/>
        <w:rPr>
          <w:rFonts w:eastAsia="Liberation Serif" w:cs="Liberation Serif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214630</wp:posOffset>
                </wp:positionH>
                <wp:positionV relativeFrom="paragraph">
                  <wp:posOffset>74930</wp:posOffset>
                </wp:positionV>
                <wp:extent cx="2477770" cy="884555"/>
                <wp:effectExtent l="0" t="0" r="0" b="0"/>
                <wp:wrapNone/>
                <wp:docPr id="3" name="Favorite-2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60" cy="88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tabs>
                                <w:tab w:val="clear" w:pos="11340"/>
                              </w:tabs>
                              <w:overflowPunct w:val="true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99720" rIns="99720" tIns="56520" bIns="56520" anchor="ctr">
                        <a:prstTxWarp prst="textDeflat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avorite-2_0" path="m0,0l-2147483645,0l-2147483645,-2147483646l0,-2147483646xe" stroked="f" style="position:absolute;margin-left:16.9pt;margin-top:5.9pt;width:195pt;height:69.5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tabs>
                          <w:tab w:val="clear" w:pos="11340"/>
                        </w:tabs>
                        <w:overflowPunct w:val="true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left"/>
        <w:rPr>
          <w:rFonts w:ascii="Lucida Sans" w:hAnsi="Lucida Sans" w:eastAsia="Liberation Serif" w:cs="Liberation Serif"/>
          <w:b/>
          <w:b/>
          <w:bCs/>
        </w:rPr>
      </w:pPr>
      <w:r>
        <w:rPr>
          <w:rFonts w:eastAsia="Liberation Serif" w:cs="Liberation Serif" w:ascii="Lucida Sans" w:hAnsi="Lucida Sans"/>
          <w:b/>
          <w:bCs/>
        </w:rPr>
        <w:t>Philippe Gresset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sz w:val="16"/>
          <w:szCs w:val="16"/>
          <w:u w:val="single"/>
        </w:rPr>
      </w:pPr>
      <w:r>
        <w:rPr>
          <w:rFonts w:eastAsia="Liberation Serif" w:cs="Liberation Serif"/>
          <w:sz w:val="16"/>
          <w:szCs w:val="16"/>
          <w:u w:val="single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3001010</wp:posOffset>
            </wp:positionH>
            <wp:positionV relativeFrom="paragraph">
              <wp:posOffset>58420</wp:posOffset>
            </wp:positionV>
            <wp:extent cx="2027555" cy="1379220"/>
            <wp:effectExtent l="0" t="0" r="0" b="0"/>
            <wp:wrapSquare wrapText="largest"/>
            <wp:docPr id="5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sz w:val="16"/>
          <w:szCs w:val="16"/>
          <w:u w:val="single"/>
        </w:rPr>
      </w:pPr>
      <w:r>
        <w:rPr>
          <w:rFonts w:eastAsia="Liberation Serif" w:cs="Liberation Serif"/>
          <w:sz w:val="16"/>
          <w:szCs w:val="16"/>
          <w:u w:val="single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105410</wp:posOffset>
            </wp:positionH>
            <wp:positionV relativeFrom="paragraph">
              <wp:posOffset>33020</wp:posOffset>
            </wp:positionV>
            <wp:extent cx="3120390" cy="1248410"/>
            <wp:effectExtent l="0" t="0" r="0" b="0"/>
            <wp:wrapSquare wrapText="largest"/>
            <wp:docPr id="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Liberation Serif" w:hAnsi="Liberation Serif" w:eastAsia="Liberation Serif" w:cs="Liberation Serif"/>
          <w:sz w:val="16"/>
          <w:szCs w:val="16"/>
          <w:u w:val="single"/>
        </w:rPr>
      </w:pPr>
      <w:r>
        <w:rPr>
          <w:rFonts w:eastAsia="Liberation Serif" w:cs="Liberation Serif"/>
          <w:sz w:val="16"/>
          <w:szCs w:val="16"/>
          <w:u w:val="single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b/>
          <w:bCs/>
          <w:sz w:val="18"/>
          <w:szCs w:val="18"/>
          <w:u w:val="single"/>
        </w:rPr>
        <w:t>RESERVATIONS</w:t>
      </w:r>
      <w:r>
        <w:rPr>
          <w:rFonts w:eastAsia="Liberation Serif" w:cs="Liberation Serif" w:ascii="Lucida Sans" w:hAnsi="Lucida Sans"/>
          <w:b/>
          <w:bCs/>
          <w:sz w:val="18"/>
          <w:szCs w:val="18"/>
        </w:rPr>
        <w:t> :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color w:val="auto"/>
          <w:kern w:val="2"/>
          <w:sz w:val="18"/>
          <w:szCs w:val="18"/>
          <w:lang w:val="fr-FR" w:eastAsia="zh-CN" w:bidi="hi-IN"/>
        </w:rPr>
        <w:t xml:space="preserve">Lulu </w:t>
      </w:r>
      <w:r>
        <w:rPr>
          <w:rFonts w:eastAsia="Liberation Serif" w:cs="Liberation Serif" w:ascii="Lucida Sans" w:hAnsi="Lucida Sans"/>
          <w:color w:val="auto"/>
          <w:kern w:val="2"/>
          <w:sz w:val="18"/>
          <w:szCs w:val="18"/>
          <w:lang w:val="fr-FR" w:eastAsia="zh-CN" w:bidi="hi-IN"/>
        </w:rPr>
        <w:t>Breton-</w:t>
      </w:r>
      <w:r>
        <w:rPr>
          <w:rFonts w:eastAsia="Liberation Serif" w:cs="Liberation Serif" w:ascii="Lucida Sans" w:hAnsi="Lucida Sans"/>
          <w:color w:val="auto"/>
          <w:kern w:val="2"/>
          <w:sz w:val="18"/>
          <w:szCs w:val="18"/>
          <w:lang w:val="fr-FR" w:eastAsia="zh-CN" w:bidi="hi-IN"/>
        </w:rPr>
        <w:t>Clerc</w:t>
      </w:r>
      <w:r>
        <w:rPr>
          <w:rFonts w:eastAsia="Liberation Serif" w:cs="Liberation Serif" w:ascii="Lucida Sans" w:hAnsi="Lucida Sans"/>
          <w:sz w:val="18"/>
          <w:szCs w:val="18"/>
        </w:rPr>
        <w:t xml:space="preserve"> au </w:t>
      </w:r>
      <w:r>
        <w:rPr>
          <w:rFonts w:eastAsia="Liberation Serif" w:cs="Liberation Serif" w:ascii="Lucida Sans" w:hAnsi="Lucida Sans"/>
          <w:color w:val="auto"/>
          <w:kern w:val="2"/>
          <w:sz w:val="18"/>
          <w:szCs w:val="18"/>
          <w:lang w:val="fr-FR" w:eastAsia="zh-CN" w:bidi="hi-IN"/>
        </w:rPr>
        <w:t>06 15 41 14 05</w:t>
      </w:r>
      <w:r>
        <w:rPr>
          <w:rFonts w:eastAsia="Liberation Serif" w:cs="Liberation Serif" w:ascii="Lucida Sans" w:hAnsi="Lucida Sans"/>
          <w:sz w:val="18"/>
          <w:szCs w:val="18"/>
        </w:rPr>
        <w:t>, Françoise Martin au 06 82 06 71 68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b/>
          <w:bCs/>
          <w:sz w:val="18"/>
          <w:szCs w:val="18"/>
        </w:rPr>
        <w:t>Date</w:t>
      </w:r>
      <w:r>
        <w:rPr>
          <w:rFonts w:eastAsia="Liberation Serif" w:cs="Liberation Serif" w:ascii="Lucida Sans" w:hAnsi="Lucida Sans"/>
          <w:sz w:val="18"/>
          <w:szCs w:val="18"/>
        </w:rPr>
        <w:t xml:space="preserve"> limite d’inscription le </w:t>
      </w:r>
      <w:r>
        <w:rPr>
          <w:rFonts w:eastAsia="Liberation Serif" w:cs="Liberation Serif" w:ascii="Lucida Sans" w:hAnsi="Lucida Sans"/>
          <w:b/>
          <w:bCs/>
          <w:sz w:val="18"/>
          <w:szCs w:val="18"/>
        </w:rPr>
        <w:t>0</w:t>
      </w:r>
      <w:r>
        <w:rPr>
          <w:rFonts w:eastAsia="Liberation Serif" w:cs="Liberation Serif" w:ascii="Lucida Sans" w:hAnsi="Lucida Sans"/>
          <w:b/>
          <w:bCs/>
          <w:color w:val="auto"/>
          <w:kern w:val="2"/>
          <w:sz w:val="18"/>
          <w:szCs w:val="18"/>
          <w:lang w:val="fr-FR" w:eastAsia="zh-CN" w:bidi="hi-IN"/>
        </w:rPr>
        <w:t>5</w:t>
      </w:r>
      <w:r>
        <w:rPr>
          <w:rFonts w:eastAsia="Liberation Serif" w:cs="Liberation Serif" w:ascii="Lucida Sans" w:hAnsi="Lucida Sans"/>
          <w:b/>
          <w:bCs/>
          <w:sz w:val="18"/>
          <w:szCs w:val="18"/>
        </w:rPr>
        <w:t>/03/202</w:t>
      </w:r>
      <w:r>
        <w:rPr>
          <w:rFonts w:eastAsia="Liberation Serif" w:cs="Liberation Serif" w:ascii="Lucida Sans" w:hAnsi="Lucida Sans"/>
          <w:b/>
          <w:bCs/>
          <w:color w:val="auto"/>
          <w:kern w:val="2"/>
          <w:sz w:val="18"/>
          <w:szCs w:val="18"/>
          <w:lang w:val="fr-FR" w:eastAsia="zh-CN" w:bidi="hi-IN"/>
        </w:rPr>
        <w:t xml:space="preserve">5 </w:t>
      </w:r>
      <w:r>
        <w:rPr>
          <w:rFonts w:eastAsia="Liberation Serif" w:cs="Liberation Serif" w:ascii="Lucida Sans" w:hAnsi="Lucida Sans"/>
          <w:b w:val="false"/>
          <w:bCs w:val="false"/>
          <w:i/>
          <w:iCs/>
          <w:sz w:val="18"/>
          <w:szCs w:val="18"/>
        </w:rPr>
        <w:t>(places limitées à 130)</w:t>
      </w:r>
    </w:p>
    <w:p>
      <w:pPr>
        <w:pStyle w:val="Normal"/>
        <w:bidi w:val="0"/>
        <w:jc w:val="left"/>
        <w:rPr>
          <w:rFonts w:eastAsia="Liberation Serif" w:cs="Liberation Serif"/>
          <w:sz w:val="18"/>
          <w:szCs w:val="18"/>
        </w:rPr>
      </w:pPr>
      <w:r>
        <w:rPr>
          <w:rFonts w:eastAsia="Liberation Serif" w:cs="Liberation Serif"/>
          <w:sz w:val="18"/>
          <w:szCs w:val="18"/>
        </w:rPr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b/>
          <w:bCs/>
          <w:sz w:val="18"/>
          <w:szCs w:val="18"/>
          <w:u w:val="single"/>
        </w:rPr>
        <w:t>REGLEMENT</w:t>
      </w:r>
      <w:r>
        <w:rPr>
          <w:rFonts w:eastAsia="Liberation Serif" w:cs="Liberation Serif" w:ascii="Lucida Sans" w:hAnsi="Lucida Sans"/>
          <w:sz w:val="18"/>
          <w:szCs w:val="18"/>
          <w:u w:val="single"/>
        </w:rPr>
        <w:t> </w:t>
      </w:r>
      <w:r>
        <w:rPr>
          <w:rFonts w:eastAsia="Liberation Serif" w:cs="Liberation Serif" w:ascii="Lucida Sans" w:hAnsi="Lucida Sans"/>
          <w:sz w:val="18"/>
          <w:szCs w:val="18"/>
        </w:rPr>
        <w:t xml:space="preserve">: </w:t>
      </w:r>
      <w:r>
        <w:rPr>
          <w:rFonts w:eastAsia="Liberation Serif" w:cs="Liberation Serif" w:ascii="Lucida Sans" w:hAnsi="Lucida Sans"/>
          <w:b/>
          <w:bCs/>
          <w:sz w:val="18"/>
          <w:szCs w:val="18"/>
        </w:rPr>
        <w:t>Paiement à l’inscription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b/>
          <w:bCs/>
          <w:sz w:val="18"/>
          <w:szCs w:val="18"/>
        </w:rPr>
        <w:t xml:space="preserve"> </w:t>
      </w:r>
      <w:r>
        <w:rPr>
          <w:rFonts w:eastAsia="Liberation Serif" w:cs="Liberation Serif" w:ascii="Lucida Sans" w:hAnsi="Lucida Sans"/>
          <w:sz w:val="18"/>
          <w:szCs w:val="18"/>
        </w:rPr>
        <w:t>par chèque à l’ordre des amis du Musée L. Roy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 xml:space="preserve"> </w:t>
      </w:r>
      <w:r>
        <w:rPr>
          <w:rFonts w:eastAsia="Liberation Serif" w:cs="Liberation Serif" w:ascii="Lucida Sans" w:hAnsi="Lucida Sans"/>
          <w:sz w:val="18"/>
          <w:szCs w:val="18"/>
        </w:rPr>
        <w:t xml:space="preserve">ou en espèces au musée </w:t>
      </w:r>
    </w:p>
    <w:p>
      <w:pPr>
        <w:pStyle w:val="Normal"/>
        <w:bidi w:val="0"/>
        <w:jc w:val="left"/>
        <w:rPr>
          <w:sz w:val="18"/>
          <w:szCs w:val="18"/>
        </w:rPr>
      </w:pPr>
      <w:r>
        <w:rPr>
          <w:rFonts w:eastAsia="Liberation Serif" w:cs="Liberation Serif" w:ascii="Lucida Sans" w:hAnsi="Lucida Sans"/>
          <w:sz w:val="18"/>
          <w:szCs w:val="18"/>
        </w:rPr>
        <w:t xml:space="preserve"> </w:t>
      </w:r>
      <w:r>
        <w:rPr>
          <w:rFonts w:eastAsia="Liberation Serif" w:cs="Liberation Serif" w:ascii="Lucida Sans" w:hAnsi="Lucida Sans"/>
          <w:sz w:val="18"/>
          <w:szCs w:val="18"/>
        </w:rPr>
        <w:t>70 rue de Besançon 25720 Beure</w:t>
      </w:r>
    </w:p>
    <w:p>
      <w:pPr>
        <w:pStyle w:val="Normal"/>
        <w:bidi w:val="0"/>
        <w:jc w:val="left"/>
        <w:rPr/>
      </w:pPr>
      <w:r>
        <w:rPr>
          <w:rFonts w:eastAsia="Liberation Serif" w:cs="Liberation Serif" w:ascii="Lucida Sans" w:hAnsi="Lucida Sans"/>
          <w:sz w:val="18"/>
          <w:szCs w:val="18"/>
        </w:rPr>
        <w:t xml:space="preserve"> </w:t>
      </w:r>
      <w:r>
        <w:rPr>
          <w:rFonts w:eastAsia="Liberation Serif" w:cs="Liberation Serif" w:ascii="Lucida Sans" w:hAnsi="Lucida Sans"/>
          <w:sz w:val="18"/>
          <w:szCs w:val="18"/>
        </w:rPr>
        <w:t xml:space="preserve">Fiche d’inscription à imprimer à partir du site </w:t>
      </w:r>
      <w:hyperlink r:id="rId6">
        <w:r>
          <w:rPr>
            <w:rStyle w:val="LienInternet"/>
            <w:rFonts w:eastAsia="Liberation Serif" w:cs="Liberation Serif" w:ascii="Lucida Sans" w:hAnsi="Lucida Sans"/>
            <w:sz w:val="18"/>
            <w:szCs w:val="18"/>
          </w:rPr>
          <w:t>www.museelucienroy.fr</w:t>
        </w:r>
      </w:hyperlink>
      <w:r>
        <w:rPr>
          <w:rFonts w:eastAsia="Liberation Serif" w:cs="Liberation Serif" w:ascii="Lucida Sans" w:hAnsi="Lucida Sans"/>
          <w:sz w:val="18"/>
          <w:szCs w:val="18"/>
        </w:rPr>
        <w:t xml:space="preserve"> ou à retirer         </w:t>
      </w:r>
    </w:p>
    <w:p>
      <w:pPr>
        <w:pStyle w:val="Normal"/>
        <w:bidi w:val="0"/>
        <w:jc w:val="left"/>
        <w:rPr>
          <w:sz w:val="16"/>
          <w:szCs w:val="16"/>
        </w:rPr>
      </w:pPr>
      <w:r>
        <w:rPr>
          <w:rFonts w:eastAsia="Liberation Serif" w:cs="Liberation Serif" w:ascii="Lucida Sans" w:hAnsi="Lucida Sans"/>
          <w:sz w:val="16"/>
          <w:szCs w:val="16"/>
        </w:rPr>
        <w:t xml:space="preserve"> </w:t>
      </w:r>
      <w:r>
        <w:rPr>
          <w:rFonts w:eastAsia="Liberation Serif" w:cs="Liberation Serif" w:ascii="Lucida Sans" w:hAnsi="Lucida Sans"/>
          <w:sz w:val="18"/>
          <w:szCs w:val="18"/>
        </w:rPr>
        <w:t>au musée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ASSOCIATION DES AMIS DU MUSEE LUCIEN ROY</w:t>
      </w:r>
    </w:p>
    <w:p>
      <w:pPr>
        <w:pStyle w:val="Normal"/>
        <w:bidi w:val="0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70 Rue de Besançon 25720 BEURE</w:t>
      </w:r>
    </w:p>
    <w:p>
      <w:pPr>
        <w:pStyle w:val="Normal"/>
        <w:bidi w:val="0"/>
        <w:spacing w:before="0" w:after="0"/>
        <w:jc w:val="center"/>
        <w:rPr>
          <w:rFonts w:ascii="Arial" w:hAnsi="Arial" w:eastAsia="NSimSun" w:cs="Arial"/>
          <w:b/>
          <w:b/>
          <w:bCs/>
          <w:i/>
          <w:i/>
          <w:iCs/>
          <w:color w:val="auto"/>
          <w:kern w:val="2"/>
          <w:sz w:val="20"/>
          <w:szCs w:val="20"/>
          <w:lang w:val="fr-FR" w:eastAsia="zh-CN" w:bidi="hi-IN"/>
        </w:rPr>
      </w:pPr>
      <w:r>
        <w:rPr>
          <w:rFonts w:eastAsia="NSimSun" w:cs="Arial" w:ascii="Arial" w:hAnsi="Arial"/>
          <w:b/>
          <w:bCs/>
          <w:i/>
          <w:iCs/>
          <w:color w:val="auto"/>
          <w:kern w:val="2"/>
          <w:sz w:val="20"/>
          <w:szCs w:val="20"/>
          <w:lang w:val="fr-FR" w:eastAsia="zh-CN" w:bidi="hi-IN"/>
        </w:rPr>
        <w:t>N° de siret : 389 297 789 00015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  <w:t>INSCRIPTION A LA CHOUCROUTE DANSANTE</w:t>
      </w:r>
    </w:p>
    <w:p>
      <w:pPr>
        <w:pStyle w:val="Normal"/>
        <w:bidi w:val="0"/>
        <w:jc w:val="center"/>
        <w:rPr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 </w:t>
      </w:r>
      <w:r>
        <w:rPr>
          <w:rFonts w:cs="Arial" w:ascii="Arial" w:hAnsi="Arial"/>
          <w:b/>
          <w:bCs/>
          <w:i/>
          <w:iCs/>
          <w:sz w:val="20"/>
          <w:szCs w:val="20"/>
        </w:rPr>
        <w:t xml:space="preserve">DU </w:t>
      </w:r>
      <w:r>
        <w:rPr>
          <w:rFonts w:eastAsia="NSimSun" w:cs="Arial" w:ascii="Arial" w:hAnsi="Arial"/>
          <w:b/>
          <w:bCs/>
          <w:i/>
          <w:iCs/>
          <w:color w:val="auto"/>
          <w:kern w:val="2"/>
          <w:sz w:val="20"/>
          <w:szCs w:val="20"/>
          <w:lang w:val="fr-FR" w:eastAsia="zh-CN" w:bidi="hi-IN"/>
        </w:rPr>
        <w:t>09 MARS 2025</w:t>
      </w:r>
    </w:p>
    <w:p>
      <w:pPr>
        <w:pStyle w:val="Normal"/>
        <w:bidi w:val="0"/>
        <w:jc w:val="left"/>
        <w:rPr>
          <w:rFonts w:ascii="Arial" w:hAnsi="Arial" w:cs="Arial"/>
          <w:b w:val="false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Arial" w:hAnsi="Arial"/>
          <w:b w:val="false"/>
          <w:bCs w:val="false"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NOM………………………………….. PRENOM……………………………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adresse :……………………………………………………………………….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>T</w:t>
      </w: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éléphone ou mail : ………………………………………………………….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réserve …… repas X </w:t>
      </w: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30</w:t>
      </w: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 euros =………………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/>
          <w:i/>
          <w:iCs/>
          <w:sz w:val="20"/>
          <w:szCs w:val="20"/>
        </w:rPr>
      </w:pPr>
      <w:r>
        <w:rPr>
          <w:rFonts w:cs="Arial" w:ascii="Arial" w:hAnsi="Arial"/>
          <w:b/>
          <w:bCs/>
          <w:i/>
          <w:iCs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  <w:t xml:space="preserve">-Je </w:t>
      </w: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 xml:space="preserve">joins un chèque de ………………. à l’ordre des Amis du Musée Lucien Roy, 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Les Amis du Musée Lucien Roy,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70 rue de Besançon 25720 BEURE</w:t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i w:val="false"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 xml:space="preserve">-Je règle en espèces 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i w:val="false"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</w:r>
    </w:p>
    <w:p>
      <w:pPr>
        <w:pStyle w:val="Normal"/>
        <w:bidi w:val="0"/>
        <w:jc w:val="left"/>
        <w:rPr>
          <w:rFonts w:ascii="Arial" w:hAnsi="Arial" w:eastAsia="NSimSun" w:cs="Arial"/>
          <w:b/>
          <w:b/>
          <w:bCs/>
          <w:i w:val="false"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Je désire être placé à une table avec les personnes suivantes :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……………………………………</w:t>
      </w: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.           ……………………………..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……………………………………</w:t>
      </w: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.           ……………………………..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Arial" w:ascii="Arial" w:hAnsi="Arial"/>
          <w:b/>
          <w:bCs/>
          <w:i w:val="false"/>
          <w:iCs w:val="false"/>
          <w:sz w:val="20"/>
          <w:szCs w:val="20"/>
        </w:rPr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……………………………………</w:t>
      </w:r>
      <w:r>
        <w:rPr>
          <w:rFonts w:eastAsia="NSimSun" w:cs="Arial" w:ascii="Arial" w:hAnsi="Arial"/>
          <w:b/>
          <w:bCs/>
          <w:i w:val="false"/>
          <w:iCs w:val="false"/>
          <w:color w:val="auto"/>
          <w:kern w:val="2"/>
          <w:sz w:val="20"/>
          <w:szCs w:val="20"/>
          <w:lang w:val="fr-FR" w:eastAsia="zh-CN" w:bidi="hi-IN"/>
        </w:rPr>
        <w:t>.           ……………………………..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/>
          <w:i/>
          <w:iCs/>
        </w:rPr>
      </w:pPr>
      <w:r>
        <w:rPr>
          <w:rFonts w:eastAsia="NSimSun" w:cs="Arial" w:ascii="Arial" w:hAnsi="Arial"/>
          <w:b w:val="false"/>
          <w:bCs w:val="false"/>
          <w:i/>
          <w:iCs/>
          <w:color w:val="auto"/>
          <w:kern w:val="2"/>
          <w:sz w:val="20"/>
          <w:szCs w:val="20"/>
          <w:u w:val="single"/>
          <w:lang w:val="fr-FR" w:eastAsia="zh-CN" w:bidi="hi-IN"/>
        </w:rPr>
        <w:t>Information</w:t>
      </w:r>
      <w:r>
        <w:rPr>
          <w:rFonts w:eastAsia="NSimSun" w:cs="Arial" w:ascii="Arial" w:hAnsi="Arial"/>
          <w:b w:val="false"/>
          <w:bCs w:val="false"/>
          <w:i/>
          <w:iCs/>
          <w:color w:val="auto"/>
          <w:kern w:val="2"/>
          <w:sz w:val="20"/>
          <w:szCs w:val="20"/>
          <w:lang w:val="fr-FR" w:eastAsia="zh-CN" w:bidi="hi-IN"/>
        </w:rPr>
        <w:t> : cette inscription vous engage. Nous ne remboursons pas les repas si désistement sauf cas de force majeure</w:t>
      </w:r>
    </w:p>
    <w:sectPr>
      <w:type w:val="continuous"/>
      <w:pgSz w:orient="landscape" w:w="16838" w:h="11906"/>
      <w:pgMar w:left="227" w:right="113" w:header="0" w:top="227" w:footer="0" w:bottom="57" w:gutter="0"/>
      <w:cols w:num="2" w:space="282" w:equalWidth="true" w:sep="true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Lucida San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udecadre">
    <w:name w:val="Contenu de cadre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hyperlink" Target="http://www.museelucienroy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LibreOffice/7.1.5.2$Windows_X86_64 LibreOffice_project/85f04e9f809797b8199d13c421bd8a2b025d52b5</Application>
  <AppVersion>15.0000</AppVersion>
  <Pages>1</Pages>
  <Words>234</Words>
  <Characters>1240</Characters>
  <CharactersWithSpaces>1744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2022-08-20T18:32:54Z</dcterms:created>
  <dc:creator/>
  <dc:description/>
  <dc:language>fr-FR</dc:language>
  <cp:lastModifiedBy/>
  <cp:lastPrinted>2025-01-08T08:43:26Z</cp:lastPrinted>
  <dcterms:modified xsi:type="dcterms:W3CDTF">2025-01-17T11:17:33Z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